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C" w:rsidRDefault="0028610C" w:rsidP="0028610C">
      <w:pPr>
        <w:spacing w:line="520" w:lineRule="atLeas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 xml:space="preserve">附件1 </w:t>
      </w:r>
      <w:r w:rsidR="00D12B6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：</w:t>
      </w:r>
    </w:p>
    <w:p w:rsidR="006000D9" w:rsidRPr="00827DDD" w:rsidRDefault="0028610C" w:rsidP="006000D9">
      <w:pPr>
        <w:spacing w:line="520" w:lineRule="atLeast"/>
        <w:jc w:val="center"/>
        <w:rPr>
          <w:rFonts w:ascii="华文仿宋" w:eastAsia="华文仿宋" w:hAnsi="华文仿宋"/>
          <w:b/>
          <w:sz w:val="28"/>
          <w:szCs w:val="28"/>
        </w:rPr>
      </w:pPr>
      <w:r w:rsidRPr="00827DDD">
        <w:rPr>
          <w:rFonts w:ascii="华文仿宋" w:eastAsia="华文仿宋" w:hAnsi="华文仿宋" w:hint="eastAsia"/>
          <w:b/>
          <w:sz w:val="28"/>
          <w:szCs w:val="28"/>
        </w:rPr>
        <w:t>中国矿业大学(北京)201</w:t>
      </w:r>
      <w:r w:rsidR="006000D9" w:rsidRPr="00827DDD">
        <w:rPr>
          <w:rFonts w:ascii="华文仿宋" w:eastAsia="华文仿宋" w:hAnsi="华文仿宋" w:hint="eastAsia"/>
          <w:b/>
          <w:sz w:val="28"/>
          <w:szCs w:val="28"/>
        </w:rPr>
        <w:t>7-2018学年度第二学期</w:t>
      </w:r>
      <w:r w:rsidRPr="00827DDD">
        <w:rPr>
          <w:rFonts w:ascii="华文仿宋" w:eastAsia="华文仿宋" w:hAnsi="华文仿宋" w:hint="eastAsia"/>
          <w:b/>
          <w:sz w:val="28"/>
          <w:szCs w:val="28"/>
        </w:rPr>
        <w:t>学风建设</w:t>
      </w:r>
    </w:p>
    <w:p w:rsidR="0028610C" w:rsidRPr="00827DDD" w:rsidRDefault="006000D9" w:rsidP="006000D9">
      <w:pPr>
        <w:spacing w:line="520" w:lineRule="atLeast"/>
        <w:jc w:val="center"/>
        <w:rPr>
          <w:rFonts w:ascii="华文仿宋" w:eastAsia="华文仿宋" w:hAnsi="华文仿宋"/>
          <w:b/>
          <w:sz w:val="28"/>
          <w:szCs w:val="28"/>
        </w:rPr>
      </w:pPr>
      <w:r w:rsidRPr="00827DDD">
        <w:rPr>
          <w:rFonts w:ascii="华文仿宋" w:eastAsia="华文仿宋" w:hAnsi="华文仿宋" w:hint="eastAsia"/>
          <w:b/>
          <w:sz w:val="28"/>
          <w:szCs w:val="28"/>
        </w:rPr>
        <w:t>主题活动</w:t>
      </w:r>
      <w:r w:rsidR="0028610C" w:rsidRPr="00827DDD">
        <w:rPr>
          <w:rFonts w:ascii="华文仿宋" w:eastAsia="华文仿宋" w:hAnsi="华文仿宋" w:hint="eastAsia"/>
          <w:b/>
          <w:sz w:val="28"/>
          <w:szCs w:val="28"/>
        </w:rPr>
        <w:t>安排汇总表</w:t>
      </w:r>
    </w:p>
    <w:tbl>
      <w:tblPr>
        <w:tblStyle w:val="a3"/>
        <w:tblW w:w="8760" w:type="dxa"/>
        <w:tblLayout w:type="fixed"/>
        <w:tblLook w:val="04A0"/>
      </w:tblPr>
      <w:tblGrid>
        <w:gridCol w:w="986"/>
        <w:gridCol w:w="852"/>
        <w:gridCol w:w="897"/>
        <w:gridCol w:w="948"/>
        <w:gridCol w:w="986"/>
        <w:gridCol w:w="986"/>
        <w:gridCol w:w="826"/>
        <w:gridCol w:w="1429"/>
        <w:gridCol w:w="850"/>
      </w:tblGrid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时间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地点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人数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主题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现场教师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</w:tr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8610C" w:rsidTr="0028610C"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610C" w:rsidRDefault="0028610C">
            <w:pPr>
              <w:spacing w:line="52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2291B" w:rsidRDefault="00450CD6">
      <w:bookmarkStart w:id="0" w:name="_GoBack"/>
      <w:bookmarkEnd w:id="0"/>
    </w:p>
    <w:sectPr w:rsidR="00B2291B" w:rsidSect="00CE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D6" w:rsidRDefault="00450CD6" w:rsidP="006000D9">
      <w:r>
        <w:separator/>
      </w:r>
    </w:p>
  </w:endnote>
  <w:endnote w:type="continuationSeparator" w:id="1">
    <w:p w:rsidR="00450CD6" w:rsidRDefault="00450CD6" w:rsidP="0060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D6" w:rsidRDefault="00450CD6" w:rsidP="006000D9">
      <w:r>
        <w:separator/>
      </w:r>
    </w:p>
  </w:footnote>
  <w:footnote w:type="continuationSeparator" w:id="1">
    <w:p w:rsidR="00450CD6" w:rsidRDefault="00450CD6" w:rsidP="006000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0B4"/>
    <w:rsid w:val="0028610C"/>
    <w:rsid w:val="002D422A"/>
    <w:rsid w:val="00450CD6"/>
    <w:rsid w:val="005250C4"/>
    <w:rsid w:val="006000D9"/>
    <w:rsid w:val="0071317B"/>
    <w:rsid w:val="00827DDD"/>
    <w:rsid w:val="00AD32D6"/>
    <w:rsid w:val="00AD5E0C"/>
    <w:rsid w:val="00C8687C"/>
    <w:rsid w:val="00CE3F3D"/>
    <w:rsid w:val="00D12B68"/>
    <w:rsid w:val="00DC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0C"/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0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000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0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000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0C"/>
    <w:rPr>
      <w:rFonts w:eastAsia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李瑶璞</cp:lastModifiedBy>
  <cp:revision>7</cp:revision>
  <dcterms:created xsi:type="dcterms:W3CDTF">2016-11-01T04:42:00Z</dcterms:created>
  <dcterms:modified xsi:type="dcterms:W3CDTF">2018-04-13T01:19:00Z</dcterms:modified>
</cp:coreProperties>
</file>